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93" w:rsidRPr="00112BF1" w:rsidRDefault="00DE0393" w:rsidP="00DE0393">
      <w:pPr>
        <w:pStyle w:val="a3"/>
        <w:spacing w:line="360" w:lineRule="auto"/>
        <w:jc w:val="center"/>
        <w:rPr>
          <w:sz w:val="32"/>
          <w:szCs w:val="32"/>
        </w:rPr>
      </w:pPr>
      <w:r w:rsidRPr="00112BF1">
        <w:rPr>
          <w:sz w:val="32"/>
          <w:szCs w:val="32"/>
        </w:rPr>
        <w:t xml:space="preserve">Карта оценки  существующей воспитательной программы </w:t>
      </w:r>
      <w:r w:rsidR="000476DE">
        <w:rPr>
          <w:sz w:val="32"/>
          <w:szCs w:val="32"/>
        </w:rPr>
        <w:t>на соответствие требованиям ФГОС</w:t>
      </w:r>
      <w:r w:rsidRPr="00112BF1">
        <w:rPr>
          <w:sz w:val="32"/>
          <w:szCs w:val="32"/>
        </w:rPr>
        <w:t>.</w:t>
      </w:r>
    </w:p>
    <w:p w:rsidR="00DE0393" w:rsidRPr="00112BF1" w:rsidRDefault="00DE0393" w:rsidP="00DE0393">
      <w:pPr>
        <w:pStyle w:val="a3"/>
        <w:spacing w:line="360" w:lineRule="auto"/>
        <w:jc w:val="center"/>
        <w:rPr>
          <w:sz w:val="32"/>
          <w:szCs w:val="32"/>
        </w:rPr>
      </w:pPr>
    </w:p>
    <w:tbl>
      <w:tblPr>
        <w:tblW w:w="95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7"/>
        <w:gridCol w:w="1719"/>
        <w:gridCol w:w="2069"/>
        <w:gridCol w:w="1755"/>
      </w:tblGrid>
      <w:tr w:rsidR="00DE0393" w:rsidRPr="00112BF1" w:rsidTr="006915D6">
        <w:tc>
          <w:tcPr>
            <w:tcW w:w="4253" w:type="dxa"/>
            <w:vMerge w:val="restart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Параметры анализа</w:t>
            </w:r>
          </w:p>
        </w:tc>
        <w:tc>
          <w:tcPr>
            <w:tcW w:w="5307" w:type="dxa"/>
            <w:gridSpan w:val="3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Содержание воспитательной программы школы в соответствии с ФГОС</w:t>
            </w:r>
          </w:p>
        </w:tc>
      </w:tr>
      <w:tr w:rsidR="00DE0393" w:rsidRPr="00112BF1" w:rsidTr="006915D6">
        <w:tc>
          <w:tcPr>
            <w:tcW w:w="4253" w:type="dxa"/>
            <w:vMerge/>
          </w:tcPr>
          <w:p w:rsidR="00DE0393" w:rsidRPr="00112BF1" w:rsidRDefault="00DE0393" w:rsidP="006915D6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Наличие</w:t>
            </w:r>
          </w:p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Соответствие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Требуют коррекции</w:t>
            </w:r>
          </w:p>
        </w:tc>
      </w:tr>
      <w:tr w:rsidR="00DE0393" w:rsidRPr="00112BF1" w:rsidTr="006915D6">
        <w:tc>
          <w:tcPr>
            <w:tcW w:w="4253" w:type="dxa"/>
          </w:tcPr>
          <w:p w:rsidR="00DE0393" w:rsidRPr="00112BF1" w:rsidRDefault="00DE0393" w:rsidP="006915D6">
            <w:pPr>
              <w:pStyle w:val="a3"/>
              <w:ind w:left="0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Виды деятельности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DE0393" w:rsidRPr="00112BF1" w:rsidTr="006915D6">
        <w:tc>
          <w:tcPr>
            <w:tcW w:w="4253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Направления деятельности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E0393" w:rsidRPr="00112BF1" w:rsidTr="006915D6">
        <w:tc>
          <w:tcPr>
            <w:tcW w:w="4253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Формы деятельности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E0393" w:rsidRPr="00112BF1" w:rsidTr="006915D6">
        <w:tc>
          <w:tcPr>
            <w:tcW w:w="4253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rPr>
                <w:color w:val="FF0000"/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>Воспитательные технологии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DE0393" w:rsidRPr="00112BF1" w:rsidTr="006915D6">
        <w:tc>
          <w:tcPr>
            <w:tcW w:w="4253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rPr>
                <w:sz w:val="32"/>
                <w:szCs w:val="32"/>
              </w:rPr>
            </w:pPr>
            <w:r w:rsidRPr="00112BF1">
              <w:rPr>
                <w:sz w:val="32"/>
                <w:szCs w:val="32"/>
              </w:rPr>
              <w:t xml:space="preserve">Результаты </w:t>
            </w: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69" w:type="dxa"/>
          </w:tcPr>
          <w:p w:rsidR="00DE0393" w:rsidRPr="00112BF1" w:rsidRDefault="00DE0393" w:rsidP="006915D6">
            <w:pPr>
              <w:pStyle w:val="a3"/>
              <w:spacing w:line="360" w:lineRule="auto"/>
              <w:ind w:left="0"/>
              <w:jc w:val="both"/>
              <w:rPr>
                <w:sz w:val="32"/>
                <w:szCs w:val="32"/>
              </w:rPr>
            </w:pPr>
          </w:p>
        </w:tc>
      </w:tr>
    </w:tbl>
    <w:p w:rsidR="00DE0393" w:rsidRPr="00112BF1" w:rsidRDefault="00DE0393" w:rsidP="00DE0393">
      <w:pPr>
        <w:rPr>
          <w:sz w:val="32"/>
          <w:szCs w:val="32"/>
        </w:rPr>
      </w:pPr>
    </w:p>
    <w:p w:rsidR="00542EAA" w:rsidRDefault="00542EAA"/>
    <w:sectPr w:rsidR="00542EAA" w:rsidSect="00E1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0393"/>
    <w:rsid w:val="000476DE"/>
    <w:rsid w:val="002F5608"/>
    <w:rsid w:val="00542EAA"/>
    <w:rsid w:val="00DE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Your Company Name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Николенко</cp:lastModifiedBy>
  <cp:revision>2</cp:revision>
  <dcterms:created xsi:type="dcterms:W3CDTF">2011-05-16T15:22:00Z</dcterms:created>
  <dcterms:modified xsi:type="dcterms:W3CDTF">2013-01-17T05:31:00Z</dcterms:modified>
</cp:coreProperties>
</file>